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3C09" w14:textId="3F118CE2" w:rsidR="00AB04B1" w:rsidRDefault="00AB04B1" w:rsidP="00AB04B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FD8B87" wp14:editId="3437E0B3">
            <wp:extent cx="3086100" cy="1142391"/>
            <wp:effectExtent l="0" t="0" r="0" b="635"/>
            <wp:docPr id="1324676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716" cy="114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14C17" w14:textId="28AEDDB1" w:rsidR="001B18A8" w:rsidRPr="001B18A8" w:rsidRDefault="001B18A8" w:rsidP="001B18A8">
      <w:pPr>
        <w:jc w:val="center"/>
        <w:rPr>
          <w:b/>
          <w:bCs/>
        </w:rPr>
      </w:pPr>
      <w:r w:rsidRPr="001B18A8">
        <w:rPr>
          <w:b/>
          <w:bCs/>
        </w:rPr>
        <w:t>Sales Administrator</w:t>
      </w:r>
    </w:p>
    <w:p w14:paraId="6D50DADB" w14:textId="77777777" w:rsidR="001B18A8" w:rsidRPr="001B18A8" w:rsidRDefault="001B18A8" w:rsidP="001B18A8">
      <w:pPr>
        <w:jc w:val="center"/>
        <w:rPr>
          <w:b/>
          <w:bCs/>
        </w:rPr>
      </w:pPr>
      <w:r w:rsidRPr="001B18A8">
        <w:rPr>
          <w:b/>
          <w:bCs/>
        </w:rPr>
        <w:t>(Full Time) Stirling</w:t>
      </w:r>
    </w:p>
    <w:p w14:paraId="64288161" w14:textId="32306069" w:rsidR="00AB04B1" w:rsidRPr="00AB04B1" w:rsidRDefault="00AB04B1" w:rsidP="00AB04B1">
      <w:pPr>
        <w:rPr>
          <w:b/>
          <w:bCs/>
        </w:rPr>
      </w:pPr>
      <w:r w:rsidRPr="00AB04B1">
        <w:rPr>
          <w:b/>
          <w:bCs/>
        </w:rPr>
        <w:t>Overview</w:t>
      </w:r>
    </w:p>
    <w:p w14:paraId="7A37ACC8" w14:textId="77777777" w:rsidR="001B18A8" w:rsidRPr="001B18A8" w:rsidRDefault="001B18A8" w:rsidP="001B18A8">
      <w:r w:rsidRPr="001B18A8">
        <w:t>We are seeking an enthusiastic and energetic team player to join the administration and sale day function of the Group’s headquarters.</w:t>
      </w:r>
    </w:p>
    <w:p w14:paraId="44EC60C7" w14:textId="77777777" w:rsidR="001B18A8" w:rsidRPr="001B18A8" w:rsidRDefault="001B18A8" w:rsidP="001B18A8">
      <w:r w:rsidRPr="001B18A8">
        <w:t> </w:t>
      </w:r>
    </w:p>
    <w:p w14:paraId="3B499054" w14:textId="77777777" w:rsidR="001B18A8" w:rsidRPr="001B18A8" w:rsidRDefault="001B18A8" w:rsidP="001B18A8">
      <w:r w:rsidRPr="001B18A8">
        <w:t xml:space="preserve">Full training will be provided so varying degrees of experience will be considered. You should be able to demonstrate an ability with potential and a desire to fulfil a role with long-term prospects and career development. </w:t>
      </w:r>
    </w:p>
    <w:p w14:paraId="1032BEC9" w14:textId="77777777" w:rsidR="001B18A8" w:rsidRPr="001B18A8" w:rsidRDefault="001B18A8" w:rsidP="001B18A8">
      <w:r w:rsidRPr="001B18A8">
        <w:t> </w:t>
      </w:r>
    </w:p>
    <w:p w14:paraId="05CDD773" w14:textId="77777777" w:rsidR="001B18A8" w:rsidRPr="001B18A8" w:rsidRDefault="001B18A8" w:rsidP="001B18A8">
      <w:r w:rsidRPr="001B18A8">
        <w:t>A part-time/flexible position may be considered for the right applicant.</w:t>
      </w:r>
    </w:p>
    <w:p w14:paraId="473D2150" w14:textId="2F6EC4E1" w:rsidR="00AB04B1" w:rsidRDefault="00AB04B1" w:rsidP="00AB04B1">
      <w:r w:rsidRPr="00AB04B1">
        <w:t>  </w:t>
      </w:r>
    </w:p>
    <w:p w14:paraId="7B6312BA" w14:textId="4EAF4005" w:rsidR="00AB04B1" w:rsidRPr="00AB04B1" w:rsidRDefault="00AB04B1" w:rsidP="00AB04B1">
      <w:pPr>
        <w:rPr>
          <w:b/>
          <w:bCs/>
        </w:rPr>
      </w:pPr>
      <w:r w:rsidRPr="00AB04B1">
        <w:rPr>
          <w:b/>
          <w:bCs/>
        </w:rPr>
        <w:t>Apply Here</w:t>
      </w:r>
    </w:p>
    <w:p w14:paraId="0F33D4E1" w14:textId="77777777" w:rsidR="00AB04B1" w:rsidRPr="00AB04B1" w:rsidRDefault="00AB04B1" w:rsidP="00AB04B1">
      <w:r w:rsidRPr="00AB04B1">
        <w:t>Applications should be by email to</w:t>
      </w:r>
    </w:p>
    <w:p w14:paraId="527A74E8" w14:textId="77777777" w:rsidR="00AB04B1" w:rsidRPr="00AB04B1" w:rsidRDefault="00AB04B1" w:rsidP="00AB04B1">
      <w:r w:rsidRPr="00AB04B1">
        <w:t>Judith Murray, Executive Assistant</w:t>
      </w:r>
    </w:p>
    <w:p w14:paraId="3EE3D8D3" w14:textId="77777777" w:rsidR="00AB04B1" w:rsidRPr="00AB04B1" w:rsidRDefault="00AB04B1" w:rsidP="00AB04B1">
      <w:r w:rsidRPr="00AB04B1">
        <w:t xml:space="preserve">Email: </w:t>
      </w:r>
      <w:hyperlink r:id="rId5" w:history="1">
        <w:r w:rsidRPr="00AB04B1">
          <w:rPr>
            <w:rStyle w:val="Hyperlink"/>
          </w:rPr>
          <w:t>jmurray@uagroup.co.uk</w:t>
        </w:r>
      </w:hyperlink>
    </w:p>
    <w:p w14:paraId="4601E9BF" w14:textId="77777777" w:rsidR="00AB04B1" w:rsidRPr="00AB04B1" w:rsidRDefault="00AB04B1" w:rsidP="00AB04B1">
      <w:r w:rsidRPr="00AB04B1">
        <w:t> </w:t>
      </w:r>
    </w:p>
    <w:p w14:paraId="52712F15" w14:textId="77777777" w:rsidR="00AB04B1" w:rsidRPr="00AB04B1" w:rsidRDefault="00AB04B1" w:rsidP="00AB04B1">
      <w:r w:rsidRPr="00AB04B1">
        <w:t>Informal enquiries can also be made by contacting</w:t>
      </w:r>
    </w:p>
    <w:p w14:paraId="5B282BA4" w14:textId="77777777" w:rsidR="00AB04B1" w:rsidRPr="00AB04B1" w:rsidRDefault="00AB04B1" w:rsidP="00AB04B1">
      <w:r w:rsidRPr="00AB04B1">
        <w:t>Donald Young, Managing Director, tel. 07921 210492</w:t>
      </w:r>
    </w:p>
    <w:p w14:paraId="2F1F2BD0" w14:textId="77777777" w:rsidR="00AB04B1" w:rsidRPr="00AB04B1" w:rsidRDefault="00AB04B1" w:rsidP="00AB04B1">
      <w:r w:rsidRPr="00AB04B1">
        <w:t> </w:t>
      </w:r>
    </w:p>
    <w:p w14:paraId="59E0A05B" w14:textId="77777777" w:rsidR="00AB04B1" w:rsidRPr="00AB04B1" w:rsidRDefault="00AB04B1" w:rsidP="00AB04B1">
      <w:pPr>
        <w:jc w:val="center"/>
        <w:rPr>
          <w:b/>
          <w:bCs/>
        </w:rPr>
      </w:pPr>
      <w:r w:rsidRPr="00AB04B1">
        <w:rPr>
          <w:b/>
          <w:bCs/>
        </w:rPr>
        <w:t>Closing date 30</w:t>
      </w:r>
      <w:r w:rsidRPr="00AB04B1">
        <w:rPr>
          <w:b/>
          <w:bCs/>
          <w:vertAlign w:val="superscript"/>
        </w:rPr>
        <w:t>th</w:t>
      </w:r>
      <w:r w:rsidRPr="00AB04B1">
        <w:rPr>
          <w:b/>
          <w:bCs/>
        </w:rPr>
        <w:t xml:space="preserve"> June 2025</w:t>
      </w:r>
    </w:p>
    <w:p w14:paraId="66D376D3" w14:textId="77777777" w:rsidR="00B04DF2" w:rsidRDefault="00B04DF2"/>
    <w:sectPr w:rsidR="00B04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B1"/>
    <w:rsid w:val="000D6217"/>
    <w:rsid w:val="001B18A8"/>
    <w:rsid w:val="0033660E"/>
    <w:rsid w:val="006657D8"/>
    <w:rsid w:val="008D66A3"/>
    <w:rsid w:val="00AB04B1"/>
    <w:rsid w:val="00B04DF2"/>
    <w:rsid w:val="00D9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1614"/>
  <w15:chartTrackingRefBased/>
  <w15:docId w15:val="{5A2E8090-D3D5-4B77-9EFB-D65A7241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4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4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4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4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4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4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4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4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4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4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4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4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4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4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4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4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4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4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4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4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4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04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urray@uagroup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</dc:creator>
  <cp:keywords/>
  <dc:description/>
  <cp:lastModifiedBy>Paul Carruth</cp:lastModifiedBy>
  <cp:revision>2</cp:revision>
  <dcterms:created xsi:type="dcterms:W3CDTF">2025-05-30T09:52:00Z</dcterms:created>
  <dcterms:modified xsi:type="dcterms:W3CDTF">2025-05-30T09:52:00Z</dcterms:modified>
</cp:coreProperties>
</file>